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42E860F7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E72170">
        <w:rPr>
          <w:szCs w:val="28"/>
        </w:rPr>
        <w:t>3</w:t>
      </w:r>
      <w:r w:rsidR="00054F2A">
        <w:rPr>
          <w:szCs w:val="28"/>
        </w:rPr>
        <w:t>5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1B1F132E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054F2A">
        <w:rPr>
          <w:b/>
          <w:bCs/>
          <w:szCs w:val="28"/>
        </w:rPr>
        <w:t>485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199F35B9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CC0F35">
        <w:rPr>
          <w:szCs w:val="28"/>
        </w:rPr>
        <w:t>4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054F2A">
        <w:rPr>
          <w:szCs w:val="28"/>
        </w:rPr>
        <w:t>485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4C9CA909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054F2A">
        <w:rPr>
          <w:rFonts w:ascii="Times New Roman" w:hAnsi="Times New Roman" w:cs="Times New Roman"/>
          <w:sz w:val="28"/>
          <w:szCs w:val="28"/>
        </w:rPr>
        <w:t>485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054F2A">
        <w:rPr>
          <w:rFonts w:ascii="Times New Roman" w:hAnsi="Times New Roman" w:cs="Times New Roman"/>
          <w:sz w:val="28"/>
          <w:szCs w:val="28"/>
        </w:rPr>
        <w:t>Сагову Ольгу Петровну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02965D50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54F2A">
        <w:rPr>
          <w:rFonts w:ascii="Times New Roman" w:hAnsi="Times New Roman" w:cs="Times New Roman"/>
          <w:sz w:val="28"/>
          <w:szCs w:val="28"/>
        </w:rPr>
        <w:t>485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E99AD" w14:textId="77777777" w:rsidR="0053645A" w:rsidRDefault="0053645A">
      <w:r>
        <w:separator/>
      </w:r>
    </w:p>
  </w:endnote>
  <w:endnote w:type="continuationSeparator" w:id="0">
    <w:p w14:paraId="582568E7" w14:textId="77777777" w:rsidR="0053645A" w:rsidRDefault="00536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2078C" w14:textId="77777777" w:rsidR="0053645A" w:rsidRDefault="0053645A">
      <w:r>
        <w:separator/>
      </w:r>
    </w:p>
  </w:footnote>
  <w:footnote w:type="continuationSeparator" w:id="0">
    <w:p w14:paraId="5153CA4D" w14:textId="77777777" w:rsidR="0053645A" w:rsidRDefault="00536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25092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45A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1709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0F35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2023-05-26T09:48:00Z</dcterms:created>
  <dcterms:modified xsi:type="dcterms:W3CDTF">2023-05-26T11:23:00Z</dcterms:modified>
</cp:coreProperties>
</file>